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2410"/>
        <w:gridCol w:w="7796"/>
      </w:tblGrid>
      <w:tr w:rsidR="007C66F4" w:rsidRPr="00B748C5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 xml:space="preserve">amely létrejött egyrészről </w:t>
            </w:r>
            <w:proofErr w:type="gramStart"/>
            <w:r w:rsidRPr="00B748C5">
              <w:rPr>
                <w:rFonts w:ascii="Calibri" w:hAnsi="Calibri" w:cs="Arial"/>
                <w:szCs w:val="22"/>
              </w:rPr>
              <w:t>a</w:t>
            </w:r>
            <w:proofErr w:type="gramEnd"/>
          </w:p>
          <w:p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</w:p>
        </w:tc>
      </w:tr>
      <w:tr w:rsidR="007C66F4" w:rsidRPr="00B748C5" w:rsidTr="00E15E56">
        <w:trPr>
          <w:trHeight w:val="240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szCs w:val="22"/>
              </w:rPr>
            </w:pPr>
          </w:p>
        </w:tc>
      </w:tr>
      <w:tr w:rsidR="007C66F4" w:rsidRPr="00B748C5" w:rsidTr="00E15E56">
        <w:trPr>
          <w:trHeight w:val="225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15E56">
        <w:trPr>
          <w:trHeight w:val="225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15E56">
        <w:trPr>
          <w:trHeight w:val="310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</w:t>
            </w:r>
            <w:proofErr w:type="gramStart"/>
            <w:r w:rsidR="00395982" w:rsidRPr="00B748C5">
              <w:rPr>
                <w:rFonts w:ascii="Calibri" w:hAnsi="Calibri" w:cs="Arial"/>
                <w:bCs/>
                <w:szCs w:val="22"/>
              </w:rPr>
              <w:t>a</w:t>
            </w:r>
            <w:proofErr w:type="gramEnd"/>
          </w:p>
          <w:p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/>
            </w:tblPr>
            <w:tblGrid>
              <w:gridCol w:w="3016"/>
              <w:gridCol w:w="5877"/>
              <w:gridCol w:w="751"/>
            </w:tblGrid>
            <w:tr w:rsidR="005F3519" w:rsidRPr="00B748C5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:rsidR="00CC7D1A" w:rsidRPr="00B748C5" w:rsidRDefault="00983653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4E4552" w:rsidRPr="00000734" w:rsidRDefault="001B6220" w:rsidP="00000734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</w:tc>
              <w:tc>
                <w:tcPr>
                  <w:tcW w:w="5877" w:type="dxa"/>
                </w:tcPr>
                <w:p w:rsidR="004E4552" w:rsidRPr="00000734" w:rsidRDefault="001B6220" w:rsidP="00000734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</w:tc>
            </w:tr>
            <w:tr w:rsidR="00000734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000734" w:rsidRPr="00B748C5" w:rsidRDefault="00000734" w:rsidP="00000734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Statisztikai számjel:</w:t>
                  </w:r>
                </w:p>
              </w:tc>
              <w:tc>
                <w:tcPr>
                  <w:tcW w:w="5877" w:type="dxa"/>
                </w:tcPr>
                <w:p w:rsidR="00000734" w:rsidRPr="00B748C5" w:rsidRDefault="00000734" w:rsidP="00000734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15329750-8542-312-09</w:t>
                  </w:r>
                </w:p>
              </w:tc>
            </w:tr>
            <w:tr w:rsidR="00000734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000734" w:rsidRPr="00B748C5" w:rsidRDefault="00000734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</w:p>
              </w:tc>
              <w:tc>
                <w:tcPr>
                  <w:tcW w:w="5877" w:type="dxa"/>
                </w:tcPr>
                <w:p w:rsidR="00000734" w:rsidRPr="00B748C5" w:rsidRDefault="00000734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15329750-</w:t>
                  </w:r>
                  <w:r>
                    <w:rPr>
                      <w:rFonts w:ascii="Calibri" w:hAnsi="Calibri" w:cs="Arial"/>
                      <w:szCs w:val="22"/>
                    </w:rPr>
                    <w:t>4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>-09</w:t>
                  </w:r>
                </w:p>
              </w:tc>
            </w:tr>
            <w:tr w:rsidR="00C97D51" w:rsidRPr="00B748C5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:rsidR="00C97D51" w:rsidRPr="00B748C5" w:rsidRDefault="00000734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 xml:space="preserve">Prof. </w:t>
                  </w:r>
                  <w:r w:rsidR="0083687C" w:rsidRPr="00C56B17">
                    <w:rPr>
                      <w:rFonts w:ascii="Calibri" w:hAnsi="Calibri"/>
                      <w:szCs w:val="22"/>
                    </w:rPr>
                    <w:t xml:space="preserve">Dr. </w:t>
                  </w:r>
                  <w:proofErr w:type="spellStart"/>
                  <w:r w:rsidR="0083687C" w:rsidRPr="00C56B17">
                    <w:rPr>
                      <w:rFonts w:ascii="Calibri" w:hAnsi="Calibri"/>
                      <w:szCs w:val="22"/>
                    </w:rPr>
                    <w:t>Szilvássy</w:t>
                  </w:r>
                  <w:proofErr w:type="spellEnd"/>
                  <w:r w:rsidR="0083687C" w:rsidRPr="00C56B17">
                    <w:rPr>
                      <w:rFonts w:ascii="Calibri" w:hAnsi="Calibri"/>
                      <w:szCs w:val="22"/>
                    </w:rPr>
                    <w:t xml:space="preserve"> Zoltán rektor, jelen megállapodás tekintetében az </w:t>
                  </w:r>
                  <w:r w:rsidR="00E10BCA">
                    <w:rPr>
                      <w:rFonts w:ascii="Calibri" w:hAnsi="Calibri"/>
                      <w:szCs w:val="22"/>
                    </w:rPr>
                    <w:t>RH/672/2020</w:t>
                  </w:r>
                  <w:r w:rsidR="00E15E56" w:rsidRPr="00E15E56"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="0083687C" w:rsidRPr="00C56B17">
                    <w:rPr>
                      <w:rFonts w:ascii="Calibri" w:hAnsi="Calibri"/>
                      <w:szCs w:val="22"/>
                    </w:rPr>
                    <w:t xml:space="preserve">iktatószámú meghatalmazás alapján </w:t>
                  </w:r>
                  <w:r w:rsidR="00E10BCA">
                    <w:rPr>
                      <w:rFonts w:ascii="Calibri" w:hAnsi="Calibri"/>
                      <w:szCs w:val="22"/>
                    </w:rPr>
                    <w:br/>
                    <w:t>Dr. Husi Géza</w:t>
                  </w:r>
                  <w:r w:rsidR="00E15E56">
                    <w:rPr>
                      <w:rFonts w:ascii="Calibri" w:hAnsi="Calibri"/>
                      <w:szCs w:val="22"/>
                    </w:rPr>
                    <w:t xml:space="preserve"> dékán, Műszaki Kar</w:t>
                  </w:r>
                </w:p>
              </w:tc>
            </w:tr>
          </w:tbl>
          <w:p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proofErr w:type="gramStart"/>
            <w:r w:rsidRPr="00B748C5">
              <w:rPr>
                <w:rFonts w:ascii="Calibri" w:hAnsi="Calibri" w:cs="Arial"/>
                <w:szCs w:val="22"/>
              </w:rPr>
              <w:t>között</w:t>
            </w:r>
            <w:proofErr w:type="gramEnd"/>
            <w:r w:rsidRPr="00B748C5">
              <w:rPr>
                <w:rFonts w:ascii="Calibri" w:hAnsi="Calibri" w:cs="Arial"/>
                <w:szCs w:val="22"/>
              </w:rPr>
              <w:t xml:space="preserve"> az alább jelzett napon és helyen, a következő határidőkhöz és feltételekhez igazodva.</w:t>
            </w:r>
          </w:p>
        </w:tc>
      </w:tr>
    </w:tbl>
    <w:p w:rsidR="00CC7D1A" w:rsidRDefault="00CC7D1A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1E426E" w:rsidRPr="00B748C5" w:rsidRDefault="001E426E" w:rsidP="0029706F">
      <w:pPr>
        <w:spacing w:line="276" w:lineRule="auto"/>
        <w:rPr>
          <w:rFonts w:ascii="Calibri" w:hAnsi="Calibri"/>
          <w:szCs w:val="22"/>
        </w:rPr>
      </w:pPr>
    </w:p>
    <w:p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:rsidR="00330AD6" w:rsidRPr="00B748C5" w:rsidRDefault="00E15E56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…</w:t>
      </w:r>
      <w:proofErr w:type="gramStart"/>
      <w:r>
        <w:rPr>
          <w:rFonts w:ascii="Calibri" w:hAnsi="Calibri"/>
          <w:szCs w:val="22"/>
        </w:rPr>
        <w:t>…………………</w:t>
      </w:r>
      <w:proofErr w:type="gramEnd"/>
      <w:r>
        <w:rPr>
          <w:rFonts w:ascii="Calibri" w:hAnsi="Calibri"/>
          <w:szCs w:val="22"/>
        </w:rPr>
        <w:t xml:space="preserve"> </w:t>
      </w:r>
      <w:r w:rsidRPr="00E15E56">
        <w:rPr>
          <w:rFonts w:ascii="Calibri" w:hAnsi="Calibri"/>
          <w:i/>
          <w:szCs w:val="22"/>
        </w:rPr>
        <w:t>(név)</w:t>
      </w:r>
      <w:r w:rsidR="001345FB" w:rsidRPr="00B748C5">
        <w:rPr>
          <w:rFonts w:ascii="Calibri" w:hAnsi="Calibri"/>
          <w:szCs w:val="22"/>
        </w:rPr>
        <w:t xml:space="preserve"> </w:t>
      </w:r>
      <w:r w:rsidR="00330AD6" w:rsidRPr="00B748C5">
        <w:rPr>
          <w:rFonts w:ascii="Calibri" w:hAnsi="Calibri"/>
          <w:szCs w:val="22"/>
        </w:rPr>
        <w:t>(</w:t>
      </w:r>
      <w:r w:rsidR="00FE7E85">
        <w:rPr>
          <w:rFonts w:ascii="Calibri" w:hAnsi="Calibri"/>
          <w:szCs w:val="22"/>
        </w:rPr>
        <w:t>tanulmányi</w:t>
      </w:r>
      <w:r w:rsidR="004766FD">
        <w:rPr>
          <w:rFonts w:ascii="Calibri" w:hAnsi="Calibri"/>
          <w:szCs w:val="22"/>
        </w:rPr>
        <w:t xml:space="preserve"> azonosító</w:t>
      </w:r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r>
        <w:rPr>
          <w:rFonts w:ascii="Calibri" w:hAnsi="Calibri"/>
          <w:szCs w:val="22"/>
        </w:rPr>
        <w:t>……………..</w:t>
      </w:r>
      <w:r w:rsidR="00330AD6" w:rsidRPr="00B748C5">
        <w:rPr>
          <w:rFonts w:ascii="Calibri" w:hAnsi="Calibri" w:cs="Arial"/>
          <w:szCs w:val="22"/>
        </w:rPr>
        <w:t xml:space="preserve">) </w:t>
      </w:r>
      <w:proofErr w:type="gramStart"/>
      <w:r w:rsidR="00330AD6" w:rsidRPr="00B748C5">
        <w:rPr>
          <w:rFonts w:ascii="Calibri" w:hAnsi="Calibri" w:cs="Arial"/>
          <w:szCs w:val="22"/>
        </w:rPr>
        <w:t>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4E4552" w:rsidRPr="00B748C5">
        <w:rPr>
          <w:rFonts w:ascii="Calibri" w:hAnsi="Calibri"/>
          <w:szCs w:val="22"/>
        </w:rPr>
        <w:t xml:space="preserve">arának </w:t>
      </w:r>
      <w:r>
        <w:rPr>
          <w:rFonts w:ascii="Calibri" w:hAnsi="Calibri"/>
          <w:szCs w:val="22"/>
        </w:rPr>
        <w:t xml:space="preserve">………………………….. </w:t>
      </w:r>
      <w:proofErr w:type="spellStart"/>
      <w:r w:rsidR="004C4E3A" w:rsidRPr="004C4E3A">
        <w:rPr>
          <w:rFonts w:ascii="Calibri" w:hAnsi="Calibri"/>
          <w:szCs w:val="22"/>
        </w:rPr>
        <w:t>BSc</w:t>
      </w:r>
      <w:proofErr w:type="spellEnd"/>
      <w:r>
        <w:rPr>
          <w:rFonts w:ascii="Calibri" w:hAnsi="Calibri"/>
          <w:szCs w:val="22"/>
        </w:rPr>
        <w:t>/</w:t>
      </w:r>
      <w:proofErr w:type="spellStart"/>
      <w:r>
        <w:rPr>
          <w:rFonts w:ascii="Calibri" w:hAnsi="Calibri"/>
          <w:szCs w:val="22"/>
        </w:rPr>
        <w:t>MSc</w:t>
      </w:r>
      <w:proofErr w:type="spellEnd"/>
      <w:r w:rsidR="000442A5" w:rsidRPr="00B748C5">
        <w:rPr>
          <w:rFonts w:ascii="Calibri" w:hAnsi="Calibri"/>
          <w:szCs w:val="22"/>
        </w:rPr>
        <w:t xml:space="preserve"> 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r>
        <w:rPr>
          <w:rFonts w:ascii="Calibri" w:hAnsi="Calibri"/>
          <w:szCs w:val="22"/>
        </w:rPr>
        <w:t>……………………………………………………………….</w:t>
      </w:r>
      <w:r w:rsidR="00E32818" w:rsidRPr="00B748C5">
        <w:rPr>
          <w:rFonts w:ascii="Calibri" w:hAnsi="Calibri"/>
          <w:i/>
          <w:szCs w:val="22"/>
        </w:rPr>
        <w:t>”</w:t>
      </w:r>
      <w:r w:rsidR="00E32818" w:rsidRPr="00B748C5">
        <w:rPr>
          <w:rFonts w:ascii="Calibri" w:hAnsi="Calibri"/>
          <w:szCs w:val="22"/>
        </w:rPr>
        <w:t xml:space="preserve"> című </w:t>
      </w:r>
      <w:r w:rsidR="007149A5">
        <w:rPr>
          <w:rFonts w:ascii="Calibri" w:hAnsi="Calibri"/>
          <w:szCs w:val="22"/>
        </w:rPr>
        <w:t>szakmai gyakorlati beszámolójában</w:t>
      </w:r>
      <w:r w:rsidR="007C66F4" w:rsidRPr="00B748C5">
        <w:rPr>
          <w:rFonts w:ascii="Calibri" w:hAnsi="Calibri"/>
          <w:szCs w:val="22"/>
        </w:rPr>
        <w:t xml:space="preserve"> (továbbiakb</w:t>
      </w:r>
      <w:r w:rsidR="007149A5">
        <w:rPr>
          <w:rFonts w:ascii="Calibri" w:hAnsi="Calibri"/>
          <w:szCs w:val="22"/>
        </w:rPr>
        <w:t>an: D</w:t>
      </w:r>
      <w:r w:rsidR="007C66F4" w:rsidRPr="00B748C5">
        <w:rPr>
          <w:rFonts w:ascii="Calibri" w:hAnsi="Calibri"/>
          <w:szCs w:val="22"/>
        </w:rPr>
        <w:t>olgozat)</w:t>
      </w:r>
      <w:r w:rsidR="0043244D" w:rsidRPr="00B748C5">
        <w:rPr>
          <w:rFonts w:ascii="Calibri" w:hAnsi="Calibri"/>
          <w:szCs w:val="22"/>
        </w:rPr>
        <w:t xml:space="preserve"> </w:t>
      </w:r>
      <w:r w:rsidR="00445DB0" w:rsidRPr="00B748C5">
        <w:rPr>
          <w:rFonts w:ascii="Calibri" w:hAnsi="Calibr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  <w:proofErr w:type="gramEnd"/>
    </w:p>
    <w:p w:rsidR="00E9618A" w:rsidRPr="009C16EA" w:rsidRDefault="00E9618A" w:rsidP="0029706F">
      <w:pPr>
        <w:spacing w:line="276" w:lineRule="auto"/>
        <w:ind w:left="432"/>
        <w:rPr>
          <w:rFonts w:ascii="Calibri" w:hAnsi="Calibri"/>
          <w:b/>
          <w:sz w:val="36"/>
          <w:szCs w:val="36"/>
        </w:rPr>
      </w:pPr>
    </w:p>
    <w:p w:rsidR="009C16EA" w:rsidRPr="009C16EA" w:rsidRDefault="00E9618A" w:rsidP="00067A02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szCs w:val="22"/>
        </w:rPr>
      </w:pPr>
      <w:r w:rsidRPr="00067A02">
        <w:rPr>
          <w:rFonts w:ascii="Calibri" w:hAnsi="Calibri"/>
          <w:szCs w:val="22"/>
        </w:rPr>
        <w:t>Fe</w:t>
      </w:r>
      <w:r w:rsidR="00C3698C" w:rsidRPr="00067A02">
        <w:rPr>
          <w:rFonts w:ascii="Calibri" w:hAnsi="Calibri"/>
          <w:szCs w:val="22"/>
        </w:rPr>
        <w:t>lek rögzítik, hogy a Debreceni Egyetem Tanulmányi- és Vizsgas</w:t>
      </w:r>
      <w:r w:rsidR="007149A5">
        <w:rPr>
          <w:rFonts w:ascii="Calibri" w:hAnsi="Calibri"/>
          <w:szCs w:val="22"/>
        </w:rPr>
        <w:t xml:space="preserve">zabályzatának a titkosított </w:t>
      </w:r>
      <w:r w:rsidR="00C3698C" w:rsidRPr="00067A02">
        <w:rPr>
          <w:rFonts w:ascii="Calibri" w:hAnsi="Calibri"/>
          <w:szCs w:val="22"/>
        </w:rPr>
        <w:t xml:space="preserve">dolgozatok kezelésének eljárási rendjében foglaltaknak megfelelően a </w:t>
      </w:r>
      <w:r w:rsidR="00F86231" w:rsidRPr="00067A02">
        <w:rPr>
          <w:rFonts w:ascii="Calibri" w:hAnsi="Calibri"/>
          <w:szCs w:val="22"/>
        </w:rPr>
        <w:t>H</w:t>
      </w:r>
      <w:r w:rsidR="00C3698C" w:rsidRPr="00067A02">
        <w:rPr>
          <w:rFonts w:ascii="Calibri" w:hAnsi="Calibri"/>
          <w:szCs w:val="22"/>
        </w:rPr>
        <w:t>allgató és a Társaság kérelmezték</w:t>
      </w:r>
      <w:r w:rsidR="00067A02" w:rsidRPr="00067A02">
        <w:rPr>
          <w:rFonts w:ascii="Calibri" w:hAnsi="Calibri"/>
          <w:szCs w:val="22"/>
        </w:rPr>
        <w:t xml:space="preserve"> </w:t>
      </w:r>
      <w:r w:rsidR="00C3698C" w:rsidRPr="00067A02">
        <w:rPr>
          <w:rFonts w:ascii="Calibri" w:hAnsi="Calibri"/>
          <w:szCs w:val="22"/>
        </w:rPr>
        <w:t xml:space="preserve">a </w:t>
      </w:r>
      <w:r w:rsidR="00F86231" w:rsidRPr="00067A02">
        <w:rPr>
          <w:rFonts w:ascii="Calibri" w:hAnsi="Calibri"/>
          <w:szCs w:val="22"/>
        </w:rPr>
        <w:t>dolgozat titkosítását</w:t>
      </w:r>
      <w:r w:rsidR="009C16EA" w:rsidRPr="00067A02">
        <w:rPr>
          <w:rFonts w:ascii="Calibri" w:hAnsi="Calibri"/>
          <w:szCs w:val="22"/>
        </w:rPr>
        <w:t>.</w:t>
      </w:r>
    </w:p>
    <w:p w:rsidR="008A7442" w:rsidRDefault="008A7442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lastRenderedPageBreak/>
        <w:t>A megállapodás tárgya</w:t>
      </w:r>
    </w:p>
    <w:p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:rsidR="000B2307" w:rsidRPr="00B748C5" w:rsidRDefault="00692DF0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="007149A5">
        <w:rPr>
          <w:rFonts w:ascii="Calibri" w:hAnsi="Calibri"/>
          <w:szCs w:val="22"/>
        </w:rPr>
        <w:t xml:space="preserve">a </w:t>
      </w:r>
      <w:r w:rsidR="006F6132">
        <w:rPr>
          <w:rFonts w:ascii="Calibri" w:hAnsi="Calibri"/>
          <w:szCs w:val="22"/>
        </w:rPr>
        <w:t xml:space="preserve">dolgozatban szereplő, </w:t>
      </w:r>
      <w:r w:rsidR="007149A5">
        <w:rPr>
          <w:rFonts w:ascii="Calibri" w:hAnsi="Calibri"/>
          <w:szCs w:val="22"/>
        </w:rPr>
        <w:t xml:space="preserve">a </w:t>
      </w:r>
      <w:r w:rsidR="00BD0A11" w:rsidRPr="00B748C5">
        <w:rPr>
          <w:rFonts w:ascii="Calibri" w:hAnsi="Calibri"/>
          <w:szCs w:val="22"/>
        </w:rPr>
        <w:t xml:space="preserve">dolgozattal 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r w:rsidR="00F75A35" w:rsidRPr="00B748C5">
        <w:rPr>
          <w:rFonts w:ascii="Calibri" w:hAnsi="Calibri" w:cs="Arial"/>
          <w:szCs w:val="22"/>
        </w:rPr>
        <w:t xml:space="preserve">információ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</w:t>
      </w:r>
      <w:r w:rsidR="007149A5">
        <w:rPr>
          <w:rFonts w:ascii="Calibri" w:hAnsi="Calibri"/>
          <w:szCs w:val="22"/>
        </w:rPr>
        <w:t xml:space="preserve">jelentik, hogy az elkészült </w:t>
      </w:r>
      <w:r w:rsidR="000B2307" w:rsidRPr="00B748C5">
        <w:rPr>
          <w:rFonts w:ascii="Calibri" w:hAnsi="Calibri"/>
          <w:szCs w:val="22"/>
        </w:rPr>
        <w:t>dolgozat és mellékletei jelen titoktartási megállapodás hatálya alá tartoznak.</w:t>
      </w:r>
    </w:p>
    <w:p w:rsidR="0029706F" w:rsidRDefault="0029706F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00734" w:rsidRPr="00B748C5" w:rsidRDefault="00000734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692DF0" w:rsidRPr="00B748C5" w:rsidRDefault="000B2307" w:rsidP="0029706F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="007149A5">
        <w:rPr>
          <w:rFonts w:ascii="Calibri" w:hAnsi="Calibri" w:cs="Arial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 xml:space="preserve">dolgozatot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96124C">
        <w:rPr>
          <w:rFonts w:ascii="Calibri" w:hAnsi="Calibri" w:cs="Arial"/>
          <w:szCs w:val="22"/>
        </w:rPr>
        <w:t xml:space="preserve">ban 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7149A5">
        <w:rPr>
          <w:rFonts w:ascii="Calibri" w:hAnsi="Calibri" w:cs="Arial"/>
          <w:szCs w:val="22"/>
        </w:rPr>
        <w:t xml:space="preserve">a </w:t>
      </w:r>
      <w:r w:rsidR="00A33374">
        <w:rPr>
          <w:rFonts w:ascii="Calibri" w:hAnsi="Calibri" w:cs="Arial"/>
          <w:szCs w:val="22"/>
        </w:rPr>
        <w:t>dolgozatot</w:t>
      </w:r>
      <w:r w:rsidR="00BD0A11" w:rsidRPr="00B748C5">
        <w:rPr>
          <w:rFonts w:ascii="Calibri" w:hAnsi="Calibri" w:cs="Arial"/>
          <w:szCs w:val="22"/>
        </w:rPr>
        <w:t xml:space="preserve"> 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364060" w:rsidRDefault="00C378DF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Társaság kijelenti, hogy a Debreceni Egyetem Tanulmányi- és Vizsgas</w:t>
      </w:r>
      <w:r w:rsidR="007149A5">
        <w:rPr>
          <w:rFonts w:ascii="Calibri" w:hAnsi="Calibri"/>
          <w:szCs w:val="22"/>
        </w:rPr>
        <w:t xml:space="preserve">zabályzatának a titkosított </w:t>
      </w:r>
      <w:r w:rsidRPr="00B748C5">
        <w:rPr>
          <w:rFonts w:ascii="Calibri" w:hAnsi="Calibri"/>
          <w:szCs w:val="22"/>
        </w:rPr>
        <w:t xml:space="preserve">dolgozatok kezelésének eljárási rendjében </w:t>
      </w:r>
      <w:r w:rsidR="002B4058" w:rsidRPr="00B748C5">
        <w:rPr>
          <w:rFonts w:ascii="Calibri" w:hAnsi="Calibri"/>
          <w:szCs w:val="22"/>
        </w:rPr>
        <w:t xml:space="preserve">(a továbbiakban: TVSZ) </w:t>
      </w:r>
      <w:r w:rsidRPr="00B748C5">
        <w:rPr>
          <w:rFonts w:ascii="Calibri" w:hAnsi="Calibri"/>
          <w:szCs w:val="22"/>
        </w:rPr>
        <w:t xml:space="preserve">foglaltakat megismerte és </w:t>
      </w:r>
      <w:r w:rsidR="002B4058" w:rsidRPr="00B748C5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>
        <w:rPr>
          <w:rFonts w:ascii="Calibri" w:hAnsi="Calibri"/>
          <w:szCs w:val="22"/>
        </w:rPr>
        <w:t xml:space="preserve"> A TVSZ elérhető az alábbi linken:</w:t>
      </w:r>
    </w:p>
    <w:p w:rsidR="00364060" w:rsidRPr="00E15E56" w:rsidRDefault="001C2EDC" w:rsidP="0029706F">
      <w:pPr>
        <w:spacing w:line="276" w:lineRule="auto"/>
        <w:ind w:left="432"/>
        <w:rPr>
          <w:rFonts w:asciiTheme="minorHAnsi" w:hAnsiTheme="minorHAnsi"/>
        </w:rPr>
      </w:pPr>
      <w:hyperlink r:id="rId19" w:history="1">
        <w:r w:rsidR="00E15E56" w:rsidRPr="00E15E56">
          <w:rPr>
            <w:rStyle w:val="Hiperhivatkozs"/>
            <w:rFonts w:asciiTheme="minorHAnsi" w:hAnsiTheme="minorHAnsi"/>
          </w:rPr>
          <w:t>http://unideb.hu/portal/sites/default/files/szabalyzatok/TVSZ_150625.pdf</w:t>
        </w:r>
      </w:hyperlink>
    </w:p>
    <w:p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2B4058" w:rsidRPr="00A30F91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A30F91">
        <w:rPr>
          <w:rFonts w:ascii="Calibri" w:hAnsi="Calibri"/>
          <w:szCs w:val="22"/>
        </w:rPr>
        <w:t xml:space="preserve">Az </w:t>
      </w:r>
      <w:r w:rsidR="003A5CA2" w:rsidRPr="00A30F91">
        <w:rPr>
          <w:rFonts w:ascii="Calibri" w:hAnsi="Calibri"/>
          <w:szCs w:val="22"/>
        </w:rPr>
        <w:t xml:space="preserve">Egyetem </w:t>
      </w:r>
      <w:r w:rsidRPr="00A30F91">
        <w:rPr>
          <w:rFonts w:ascii="Calibri" w:hAnsi="Calibri"/>
          <w:szCs w:val="22"/>
        </w:rPr>
        <w:t>vállalja, hogy a TVSZ szerint eljárásrend alkalmazásával kerül sor a titkosított dolgozat megvédésére.</w:t>
      </w:r>
      <w:r w:rsidR="00703241" w:rsidRPr="00A30F91">
        <w:rPr>
          <w:rFonts w:ascii="Calibri" w:hAnsi="Calibri" w:cs="Arial"/>
          <w:szCs w:val="22"/>
        </w:rPr>
        <w:t xml:space="preserve"> A 3.1. pontban előírt titoktartási köteleze</w:t>
      </w:r>
      <w:r w:rsidR="007149A5" w:rsidRPr="00A30F91">
        <w:rPr>
          <w:rFonts w:ascii="Calibri" w:hAnsi="Calibri" w:cs="Arial"/>
          <w:szCs w:val="22"/>
        </w:rPr>
        <w:t xml:space="preserve">ttség alól kivételt képez a </w:t>
      </w:r>
      <w:r w:rsidR="00703241" w:rsidRPr="00A30F91">
        <w:rPr>
          <w:rFonts w:ascii="Calibri" w:hAnsi="Calibri" w:cs="Arial"/>
          <w:szCs w:val="22"/>
        </w:rPr>
        <w:t>dolgozat megvédésének folyamata, ahol az értékelő bizottság tagjai – előzetes titoktartási nyilatkozat aláírását követően –</w:t>
      </w:r>
      <w:r w:rsidR="00987D3C" w:rsidRPr="00A30F91">
        <w:rPr>
          <w:rFonts w:ascii="Calibri" w:hAnsi="Calibri" w:cs="Arial"/>
          <w:szCs w:val="22"/>
        </w:rPr>
        <w:t xml:space="preserve"> </w:t>
      </w:r>
      <w:r w:rsidR="007149A5" w:rsidRPr="00A30F91">
        <w:rPr>
          <w:rFonts w:ascii="Calibri" w:hAnsi="Calibri" w:cs="Arial"/>
          <w:szCs w:val="22"/>
        </w:rPr>
        <w:t xml:space="preserve">megismerik a </w:t>
      </w:r>
      <w:r w:rsidR="00703241" w:rsidRPr="00A30F91">
        <w:rPr>
          <w:rFonts w:ascii="Calibri" w:hAnsi="Calibri" w:cs="Arial"/>
          <w:szCs w:val="22"/>
        </w:rPr>
        <w:t>dolgozat tartalmát.</w:t>
      </w:r>
    </w:p>
    <w:p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CE2B23" w:rsidRDefault="00CE2B23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Pr="00F8381B">
        <w:rPr>
          <w:rFonts w:ascii="Calibri" w:hAnsi="Calibri"/>
          <w:szCs w:val="22"/>
        </w:rPr>
        <w:t xml:space="preserve">ismerhetik meg a </w:t>
      </w:r>
      <w:r>
        <w:rPr>
          <w:rFonts w:ascii="Calibri" w:hAnsi="Calibri"/>
          <w:szCs w:val="22"/>
        </w:rPr>
        <w:t>dolgozat 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>
        <w:rPr>
          <w:rFonts w:ascii="Calibri" w:hAnsi="Calibri"/>
          <w:szCs w:val="22"/>
        </w:rPr>
        <w:t>dolgozat 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:rsidR="00A64EBC" w:rsidRDefault="00A64EBC" w:rsidP="00A64EBC">
      <w:pPr>
        <w:pStyle w:val="Listaszerbekezds"/>
        <w:rPr>
          <w:rFonts w:ascii="Calibri" w:hAnsi="Calibri"/>
          <w:szCs w:val="22"/>
        </w:rPr>
      </w:pPr>
    </w:p>
    <w:p w:rsidR="00A64EBC" w:rsidRPr="00A64EBC" w:rsidRDefault="00A64EBC" w:rsidP="00A64EBC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A64EBC">
        <w:rPr>
          <w:rFonts w:ascii="Calibri" w:hAnsi="Calibri" w:cs="Arial"/>
          <w:szCs w:val="22"/>
        </w:rPr>
        <w:t>Társa</w:t>
      </w:r>
      <w:r w:rsidR="007149A5">
        <w:rPr>
          <w:rFonts w:ascii="Calibri" w:hAnsi="Calibri" w:cs="Arial"/>
          <w:szCs w:val="22"/>
        </w:rPr>
        <w:t xml:space="preserve">ság tudomásul veszi, hogy a </w:t>
      </w:r>
      <w:r w:rsidRPr="00A64EBC">
        <w:rPr>
          <w:rFonts w:ascii="Calibri" w:hAnsi="Calibri" w:cs="Arial"/>
          <w:szCs w:val="22"/>
        </w:rPr>
        <w:t xml:space="preserve">dolgozat elektronikus </w:t>
      </w:r>
      <w:proofErr w:type="spellStart"/>
      <w:r w:rsidRPr="00A64EBC">
        <w:rPr>
          <w:rFonts w:ascii="Calibri" w:hAnsi="Calibri" w:cs="Arial"/>
          <w:szCs w:val="22"/>
        </w:rPr>
        <w:t>pdf</w:t>
      </w:r>
      <w:proofErr w:type="spellEnd"/>
      <w:r w:rsidRPr="00A64EBC">
        <w:rPr>
          <w:rFonts w:ascii="Calibri" w:hAnsi="Calibri" w:cs="Arial"/>
          <w:szCs w:val="22"/>
        </w:rPr>
        <w:t xml:space="preserve"> formátumú változata a TVSZ értelmében feltöltésre kerül a Debreceni Egyetem Elektronikus Archívumába (DEA), ahol lehetőség van a titkosításhoz szükséges elérési jogosultsági szint beállítására.</w:t>
      </w:r>
    </w:p>
    <w:p w:rsidR="002B4058" w:rsidRPr="00B748C5" w:rsidRDefault="002B4058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:rsidR="002B4058" w:rsidRPr="00B748C5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megállapodnak, hogy a TVSZ-ben foglalt szab</w:t>
      </w:r>
      <w:r w:rsidR="007149A5">
        <w:rPr>
          <w:rFonts w:ascii="Calibri" w:hAnsi="Calibri"/>
          <w:szCs w:val="22"/>
        </w:rPr>
        <w:t xml:space="preserve">ályok szerint a titkosított </w:t>
      </w:r>
      <w:r w:rsidRPr="00B748C5">
        <w:rPr>
          <w:rFonts w:ascii="Calibri" w:hAnsi="Calibri"/>
          <w:szCs w:val="22"/>
        </w:rPr>
        <w:t xml:space="preserve">dolgozat 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:rsidR="002B4058" w:rsidRPr="00B748C5" w:rsidRDefault="007149A5" w:rsidP="0029706F">
      <w:pPr>
        <w:spacing w:line="276" w:lineRule="auto"/>
        <w:ind w:left="432"/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a</w:t>
      </w:r>
      <w:proofErr w:type="gramEnd"/>
      <w:r>
        <w:rPr>
          <w:rFonts w:ascii="Calibri" w:hAnsi="Calibri"/>
          <w:szCs w:val="22"/>
        </w:rPr>
        <w:t xml:space="preserve">) a </w:t>
      </w:r>
      <w:r w:rsidR="002B4058" w:rsidRPr="00B748C5">
        <w:rPr>
          <w:rFonts w:ascii="Calibri" w:hAnsi="Calibri"/>
          <w:szCs w:val="22"/>
        </w:rPr>
        <w:t xml:space="preserve">dolgozat címe, a szerző és témavezető neve 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b) a titkosítás ténye és a titkosítás határidejének várható lejárta.</w:t>
      </w:r>
    </w:p>
    <w:p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00734" w:rsidRPr="00000734" w:rsidRDefault="00153A71" w:rsidP="003F7DBD">
      <w:pPr>
        <w:numPr>
          <w:ilvl w:val="1"/>
          <w:numId w:val="12"/>
        </w:numPr>
        <w:spacing w:line="276" w:lineRule="auto"/>
        <w:ind w:left="426"/>
        <w:jc w:val="left"/>
        <w:rPr>
          <w:rFonts w:ascii="Calibri" w:hAnsi="Calibri"/>
          <w:b/>
          <w:szCs w:val="22"/>
        </w:rPr>
      </w:pPr>
      <w:r w:rsidRPr="00000734">
        <w:rPr>
          <w:rFonts w:ascii="Calibri" w:hAnsi="Calibri"/>
          <w:szCs w:val="22"/>
        </w:rPr>
        <w:t xml:space="preserve">Felek megállapodnak, hogy jelen megállapodás időtartama az aláírásának napjától számított </w:t>
      </w:r>
      <w:r w:rsidR="00DF4E33" w:rsidRPr="00000734">
        <w:rPr>
          <w:rFonts w:ascii="Calibri" w:hAnsi="Calibri"/>
          <w:szCs w:val="22"/>
        </w:rPr>
        <w:t>5</w:t>
      </w:r>
      <w:r w:rsidRPr="00000734">
        <w:rPr>
          <w:rFonts w:ascii="Calibri" w:hAnsi="Calibri"/>
          <w:szCs w:val="22"/>
        </w:rPr>
        <w:t xml:space="preserve"> év időtartamra szól. Ennek megfelelően a</w:t>
      </w:r>
      <w:r w:rsidR="00692DF0" w:rsidRPr="00000734">
        <w:rPr>
          <w:rFonts w:ascii="Calibri" w:hAnsi="Calibri"/>
          <w:szCs w:val="22"/>
        </w:rPr>
        <w:t xml:space="preserve"> dolgozatra vonatkozóan az </w:t>
      </w:r>
      <w:r w:rsidR="00DF4E33" w:rsidRPr="00000734">
        <w:rPr>
          <w:rFonts w:ascii="Calibri" w:hAnsi="Calibri"/>
          <w:szCs w:val="22"/>
        </w:rPr>
        <w:t xml:space="preserve">Egyetem </w:t>
      </w:r>
      <w:r w:rsidR="00692DF0" w:rsidRPr="00000734">
        <w:rPr>
          <w:rFonts w:ascii="Calibri" w:hAnsi="Calibri"/>
          <w:szCs w:val="22"/>
        </w:rPr>
        <w:t xml:space="preserve">titoktartási kötelezettsége </w:t>
      </w:r>
      <w:r w:rsidR="00E15E56" w:rsidRPr="00000734">
        <w:rPr>
          <w:rFonts w:ascii="Calibri" w:hAnsi="Calibri"/>
          <w:szCs w:val="22"/>
        </w:rPr>
        <w:t>öt</w:t>
      </w:r>
      <w:r w:rsidR="007E2B7C" w:rsidRPr="00000734">
        <w:rPr>
          <w:rFonts w:ascii="Calibri" w:hAnsi="Calibri"/>
          <w:szCs w:val="22"/>
        </w:rPr>
        <w:t xml:space="preserve"> év </w:t>
      </w:r>
      <w:r w:rsidRPr="00000734">
        <w:rPr>
          <w:rFonts w:ascii="Calibri" w:hAnsi="Calibri"/>
          <w:szCs w:val="22"/>
        </w:rPr>
        <w:t>elteltével megszűnik és</w:t>
      </w:r>
      <w:r w:rsidR="002B4058" w:rsidRPr="00000734">
        <w:rPr>
          <w:rFonts w:ascii="Calibri" w:hAnsi="Calibri"/>
          <w:szCs w:val="22"/>
        </w:rPr>
        <w:t xml:space="preserve"> </w:t>
      </w:r>
      <w:r w:rsidRPr="00000734">
        <w:rPr>
          <w:rFonts w:ascii="Calibri" w:hAnsi="Calibri"/>
          <w:szCs w:val="22"/>
        </w:rPr>
        <w:t>Társaság hozzájárul</w:t>
      </w:r>
      <w:r w:rsidR="002B4058" w:rsidRPr="00000734">
        <w:rPr>
          <w:rFonts w:ascii="Calibri" w:hAnsi="Calibri"/>
          <w:szCs w:val="22"/>
        </w:rPr>
        <w:t>, hogy e</w:t>
      </w:r>
      <w:r w:rsidR="007149A5">
        <w:rPr>
          <w:rFonts w:ascii="Calibri" w:hAnsi="Calibri"/>
          <w:szCs w:val="22"/>
        </w:rPr>
        <w:t xml:space="preserve">zen idő leteltét követően a </w:t>
      </w:r>
      <w:r w:rsidR="002B4058" w:rsidRPr="00000734">
        <w:rPr>
          <w:rFonts w:ascii="Calibri" w:hAnsi="Calibri"/>
          <w:szCs w:val="22"/>
        </w:rPr>
        <w:t xml:space="preserve">dolgozat nyilvánosságra </w:t>
      </w:r>
      <w:r w:rsidRPr="00000734">
        <w:rPr>
          <w:rFonts w:ascii="Calibri" w:hAnsi="Calibri"/>
          <w:szCs w:val="22"/>
        </w:rPr>
        <w:t>kerüljön</w:t>
      </w:r>
      <w:r w:rsidR="002B4058" w:rsidRPr="00000734">
        <w:rPr>
          <w:rFonts w:ascii="Calibri" w:hAnsi="Calibri"/>
          <w:szCs w:val="22"/>
        </w:rPr>
        <w:t>.</w:t>
      </w:r>
      <w:r w:rsidR="00000734" w:rsidRPr="00000734">
        <w:rPr>
          <w:rFonts w:ascii="Calibri" w:hAnsi="Calibri"/>
          <w:b/>
          <w:szCs w:val="22"/>
        </w:rPr>
        <w:br w:type="page"/>
      </w:r>
    </w:p>
    <w:p w:rsidR="00CA1B60" w:rsidRDefault="00CA1B60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lastRenderedPageBreak/>
        <w:t>Felek rögzítik, hogy a Polgári Törvénykönyv 2:47. §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 xml:space="preserve"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</w:t>
      </w:r>
      <w:proofErr w:type="spellStart"/>
      <w:r w:rsidRPr="00B748C5">
        <w:rPr>
          <w:rFonts w:ascii="Calibri" w:hAnsi="Calibri"/>
          <w:szCs w:val="22"/>
        </w:rPr>
        <w:t>tényéről</w:t>
      </w:r>
      <w:proofErr w:type="spellEnd"/>
      <w:r w:rsidRPr="00B748C5">
        <w:rPr>
          <w:rFonts w:ascii="Calibri" w:hAnsi="Calibri"/>
          <w:szCs w:val="22"/>
        </w:rPr>
        <w:t xml:space="preserve"> és jogszabály alapján,</w:t>
      </w:r>
      <w:proofErr w:type="gramEnd"/>
      <w:r w:rsidRPr="00B748C5">
        <w:rPr>
          <w:rFonts w:ascii="Calibri" w:hAnsi="Calibri"/>
          <w:szCs w:val="22"/>
        </w:rPr>
        <w:t xml:space="preserve"> illetve az eljárás során átadandó információk mértékéről.</w:t>
      </w:r>
    </w:p>
    <w:p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Nem állapítható meg titoktartási kötelezettség továbbá az információk következő csoportjára:</w:t>
      </w: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(i) azon információ, amely nem az </w:t>
      </w:r>
      <w:r w:rsidR="00A319C1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>hibájából vagy szerződésszegésének következtében került nyilvánosságra;</w:t>
      </w: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(</w:t>
      </w:r>
      <w:proofErr w:type="spellStart"/>
      <w:r w:rsidRPr="00B748C5">
        <w:rPr>
          <w:rFonts w:ascii="Calibri" w:hAnsi="Calibri"/>
          <w:szCs w:val="22"/>
        </w:rPr>
        <w:t>ii</w:t>
      </w:r>
      <w:proofErr w:type="spellEnd"/>
      <w:r w:rsidRPr="00B748C5">
        <w:rPr>
          <w:rFonts w:ascii="Calibri" w:hAnsi="Calibri"/>
          <w:szCs w:val="22"/>
        </w:rPr>
        <w:t>) azon információ, amely a Társaság tudtán kívül már az átadás időpontjában közismert vagy bárki számára megismerhető volt;</w:t>
      </w:r>
    </w:p>
    <w:p w:rsidR="004E4D89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(</w:t>
      </w:r>
      <w:proofErr w:type="spellStart"/>
      <w:r w:rsidRPr="00B748C5">
        <w:rPr>
          <w:rFonts w:ascii="Calibri" w:hAnsi="Calibri"/>
          <w:szCs w:val="22"/>
        </w:rPr>
        <w:t>iii</w:t>
      </w:r>
      <w:proofErr w:type="spellEnd"/>
      <w:r w:rsidRPr="00B748C5">
        <w:rPr>
          <w:rFonts w:ascii="Calibri" w:hAnsi="Calibri"/>
          <w:szCs w:val="22"/>
        </w:rPr>
        <w:t>) azon információ, amely olyan személy által jutott nyilvánosságra, akiért Felek nem felelnek.</w:t>
      </w:r>
    </w:p>
    <w:p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r w:rsidRPr="00B748C5">
        <w:rPr>
          <w:rFonts w:ascii="Calibri" w:hAnsi="Calibri"/>
          <w:szCs w:val="22"/>
          <w:u w:val="single"/>
        </w:rPr>
        <w:t>Az Egyetem részéről:</w:t>
      </w:r>
    </w:p>
    <w:p w:rsidR="004E4D89" w:rsidRPr="00B748C5" w:rsidRDefault="004E4D89" w:rsidP="0029706F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Név, beosztás: </w:t>
      </w:r>
      <w:bookmarkStart w:id="0" w:name="_GoBack"/>
      <w:bookmarkEnd w:id="0"/>
      <w:proofErr w:type="spellStart"/>
      <w:r w:rsidR="0029416A">
        <w:rPr>
          <w:rFonts w:ascii="Calibri" w:hAnsi="Calibri"/>
          <w:szCs w:val="22"/>
        </w:rPr>
        <w:t>Sitku</w:t>
      </w:r>
      <w:proofErr w:type="spellEnd"/>
      <w:r w:rsidR="0029416A">
        <w:rPr>
          <w:rFonts w:ascii="Calibri" w:hAnsi="Calibri"/>
          <w:szCs w:val="22"/>
        </w:rPr>
        <w:t xml:space="preserve"> Szandra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  <w:r w:rsidR="00F47459">
        <w:rPr>
          <w:rFonts w:ascii="Calibri" w:hAnsi="Calibri"/>
          <w:szCs w:val="22"/>
        </w:rPr>
        <w:t>52/</w:t>
      </w:r>
      <w:r w:rsidR="00000734">
        <w:rPr>
          <w:rFonts w:ascii="Calibri" w:hAnsi="Calibri"/>
          <w:szCs w:val="22"/>
        </w:rPr>
        <w:t>512</w:t>
      </w:r>
      <w:r w:rsidR="00F47459">
        <w:rPr>
          <w:rFonts w:ascii="Calibri" w:hAnsi="Calibri"/>
          <w:szCs w:val="22"/>
        </w:rPr>
        <w:t>-</w:t>
      </w:r>
      <w:r w:rsidR="00000734">
        <w:rPr>
          <w:rFonts w:ascii="Calibri" w:hAnsi="Calibri"/>
          <w:szCs w:val="22"/>
        </w:rPr>
        <w:t>900</w:t>
      </w:r>
      <w:r w:rsidR="00F47459">
        <w:rPr>
          <w:rFonts w:ascii="Calibri" w:hAnsi="Calibri"/>
          <w:szCs w:val="22"/>
        </w:rPr>
        <w:t>/</w:t>
      </w:r>
      <w:r w:rsidR="00000734">
        <w:rPr>
          <w:rFonts w:ascii="Calibri" w:hAnsi="Calibri"/>
          <w:szCs w:val="22"/>
        </w:rPr>
        <w:t>77860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  <w:r w:rsidR="0029416A">
        <w:rPr>
          <w:rFonts w:ascii="Calibri" w:hAnsi="Calibri"/>
          <w:szCs w:val="22"/>
        </w:rPr>
        <w:t>szandra.sitku</w:t>
      </w:r>
      <w:r w:rsidR="00DD70A2">
        <w:rPr>
          <w:rFonts w:ascii="Calibri" w:hAnsi="Calibri"/>
          <w:szCs w:val="22"/>
        </w:rPr>
        <w:t>@eng.unideb.hu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r w:rsidRPr="00B748C5">
        <w:rPr>
          <w:rFonts w:ascii="Calibri" w:hAnsi="Calibri"/>
          <w:szCs w:val="22"/>
          <w:u w:val="single"/>
        </w:rPr>
        <w:t>A Társaság részéről:</w:t>
      </w:r>
    </w:p>
    <w:p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:rsidR="006E772E" w:rsidRDefault="006E772E" w:rsidP="0029706F">
      <w:pPr>
        <w:pStyle w:val="Lista"/>
        <w:spacing w:after="0" w:line="276" w:lineRule="auto"/>
        <w:rPr>
          <w:rFonts w:ascii="Calibri" w:hAnsi="Calibri"/>
          <w:sz w:val="22"/>
          <w:szCs w:val="22"/>
        </w:rPr>
      </w:pPr>
    </w:p>
    <w:p w:rsidR="009E60B4" w:rsidRDefault="009E60B4" w:rsidP="0029706F">
      <w:pPr>
        <w:pStyle w:val="Lista"/>
        <w:spacing w:after="0" w:line="276" w:lineRule="auto"/>
        <w:rPr>
          <w:rFonts w:ascii="Calibri" w:hAnsi="Calibri"/>
          <w:sz w:val="22"/>
          <w:szCs w:val="22"/>
        </w:rPr>
      </w:pPr>
    </w:p>
    <w:p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:rsidR="00693C92" w:rsidRPr="009E4D4C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lastRenderedPageBreak/>
        <w:t>A jelen megállapodásban nem szabályozott kérdések tekintetében a 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Jelen megállapodás </w:t>
      </w:r>
      <w:r w:rsidR="00F47459">
        <w:rPr>
          <w:rFonts w:ascii="Calibri" w:hAnsi="Calibri"/>
          <w:szCs w:val="22"/>
        </w:rPr>
        <w:t>4</w:t>
      </w:r>
      <w:r w:rsidRPr="00B748C5">
        <w:rPr>
          <w:rFonts w:ascii="Calibri" w:hAnsi="Calibri"/>
          <w:szCs w:val="22"/>
        </w:rPr>
        <w:t xml:space="preserve"> (azaz </w:t>
      </w:r>
      <w:r w:rsidR="00F47459">
        <w:rPr>
          <w:rFonts w:ascii="Calibri" w:hAnsi="Calibri"/>
          <w:szCs w:val="22"/>
        </w:rPr>
        <w:t>négy</w:t>
      </w:r>
      <w:r w:rsidRPr="00B748C5">
        <w:rPr>
          <w:rFonts w:ascii="Calibri" w:hAnsi="Calibri"/>
          <w:szCs w:val="22"/>
        </w:rPr>
        <w:t>) egymással szó szer</w:t>
      </w:r>
      <w:r w:rsidR="00693C92">
        <w:rPr>
          <w:rFonts w:ascii="Calibri" w:hAnsi="Calibri"/>
          <w:szCs w:val="22"/>
        </w:rPr>
        <w:t>int egyező eredeti példányban készült</w:t>
      </w:r>
      <w:r w:rsidR="00206B6B">
        <w:rPr>
          <w:rFonts w:ascii="Calibri" w:hAnsi="Calibri"/>
          <w:szCs w:val="22"/>
        </w:rPr>
        <w:t>.</w:t>
      </w:r>
    </w:p>
    <w:p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/>
      </w:tblPr>
      <w:tblGrid>
        <w:gridCol w:w="4678"/>
        <w:gridCol w:w="4502"/>
      </w:tblGrid>
      <w:tr w:rsidR="00EE59AB" w:rsidRPr="00B748C5" w:rsidTr="00EC4373">
        <w:trPr>
          <w:trHeight w:val="1506"/>
        </w:trPr>
        <w:tc>
          <w:tcPr>
            <w:tcW w:w="4678" w:type="dxa"/>
          </w:tcPr>
          <w:p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………………………., ……………………………..</w:t>
            </w: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proofErr w:type="gramStart"/>
            <w:r w:rsidRPr="00B748C5">
              <w:rPr>
                <w:rFonts w:ascii="Calibri" w:hAnsi="Calibri"/>
                <w:szCs w:val="22"/>
              </w:rPr>
              <w:t xml:space="preserve">A </w:t>
            </w:r>
            <w:r w:rsidR="00E15E56">
              <w:rPr>
                <w:rFonts w:ascii="Calibri" w:hAnsi="Calibri" w:cs="Arial"/>
                <w:b/>
                <w:szCs w:val="22"/>
              </w:rPr>
              <w:t>…</w:t>
            </w:r>
            <w:proofErr w:type="gramEnd"/>
            <w:r w:rsidR="00E15E56">
              <w:rPr>
                <w:rFonts w:ascii="Calibri" w:hAnsi="Calibri" w:cs="Arial"/>
                <w:b/>
                <w:szCs w:val="22"/>
              </w:rPr>
              <w:t>…………………….</w:t>
            </w:r>
            <w:r w:rsidRPr="00B748C5">
              <w:rPr>
                <w:rFonts w:ascii="Calibri" w:hAnsi="Calibri"/>
                <w:szCs w:val="22"/>
              </w:rPr>
              <w:t xml:space="preserve"> (Társaság) képviseletében:</w:t>
            </w:r>
          </w:p>
          <w:p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Debrecen</w:t>
            </w:r>
            <w:proofErr w:type="gramStart"/>
            <w:r w:rsidRPr="00B748C5">
              <w:rPr>
                <w:rFonts w:ascii="Calibri" w:hAnsi="Calibri"/>
                <w:szCs w:val="22"/>
              </w:rPr>
              <w:t xml:space="preserve">, </w:t>
            </w:r>
            <w:r w:rsidR="00E15E56">
              <w:rPr>
                <w:rFonts w:ascii="Calibri" w:hAnsi="Calibri"/>
                <w:szCs w:val="22"/>
              </w:rPr>
              <w:t>…</w:t>
            </w:r>
            <w:proofErr w:type="gramEnd"/>
            <w:r w:rsidR="00E15E56">
              <w:rPr>
                <w:rFonts w:ascii="Calibri" w:hAnsi="Calibri"/>
                <w:szCs w:val="22"/>
              </w:rPr>
              <w:t>………………………..</w:t>
            </w: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/>
      </w:tblPr>
      <w:tblGrid>
        <w:gridCol w:w="4644"/>
        <w:gridCol w:w="4536"/>
      </w:tblGrid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…………..</w:t>
            </w:r>
          </w:p>
          <w:p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:rsidR="0083687C" w:rsidRPr="00C56B17" w:rsidRDefault="00E10BCA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Husi Géza</w:t>
            </w:r>
          </w:p>
          <w:p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 Kar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83687C" w:rsidRPr="00B748C5" w:rsidTr="00703241">
        <w:trPr>
          <w:trHeight w:val="261"/>
        </w:trPr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belső konzulens</w:t>
            </w:r>
          </w:p>
        </w:tc>
      </w:tr>
    </w:tbl>
    <w:p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Debrecen</w:t>
      </w:r>
      <w:proofErr w:type="gramStart"/>
      <w:r w:rsidRPr="00B748C5">
        <w:rPr>
          <w:rFonts w:ascii="Calibri" w:hAnsi="Calibri" w:cs="Arial"/>
          <w:szCs w:val="22"/>
        </w:rPr>
        <w:t xml:space="preserve">, </w:t>
      </w:r>
      <w:r w:rsidR="00E15E56">
        <w:rPr>
          <w:rFonts w:ascii="Calibri" w:hAnsi="Calibri" w:cs="Arial"/>
          <w:szCs w:val="22"/>
        </w:rPr>
        <w:t>…</w:t>
      </w:r>
      <w:proofErr w:type="gramEnd"/>
      <w:r w:rsidR="00E15E56">
        <w:rPr>
          <w:rFonts w:ascii="Calibri" w:hAnsi="Calibri" w:cs="Arial"/>
          <w:szCs w:val="22"/>
        </w:rPr>
        <w:t>…………………………………</w:t>
      </w:r>
    </w:p>
    <w:p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r w:rsidR="00E15E56">
        <w:rPr>
          <w:rFonts w:ascii="Calibri" w:hAnsi="Calibri"/>
          <w:szCs w:val="22"/>
        </w:rPr>
        <w:t>………………………….</w:t>
      </w:r>
    </w:p>
    <w:p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h</w:t>
      </w:r>
      <w:r w:rsidR="00703241" w:rsidRPr="00B748C5">
        <w:rPr>
          <w:rFonts w:ascii="Calibri" w:hAnsi="Calibri"/>
          <w:szCs w:val="22"/>
        </w:rPr>
        <w:t>allgató</w:t>
      </w:r>
      <w:proofErr w:type="gramEnd"/>
    </w:p>
    <w:p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0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AB" w:rsidRDefault="00CC27AB" w:rsidP="00890AAD">
      <w:r>
        <w:separator/>
      </w:r>
    </w:p>
  </w:endnote>
  <w:endnote w:type="continuationSeparator" w:id="0">
    <w:p w:rsidR="00CC27AB" w:rsidRDefault="00CC27AB" w:rsidP="00890AAD">
      <w:r>
        <w:continuationSeparator/>
      </w:r>
    </w:p>
  </w:endnote>
  <w:endnote w:type="continuationNotice" w:id="1">
    <w:p w:rsidR="00CC27AB" w:rsidRDefault="00CC27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="001C2EDC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1C2EDC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10BC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="001C2EDC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1C2EDC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1C2EDC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10BC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="001C2EDC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AB" w:rsidRDefault="00CC27AB" w:rsidP="00890AAD">
      <w:r>
        <w:separator/>
      </w:r>
    </w:p>
  </w:footnote>
  <w:footnote w:type="continuationSeparator" w:id="0">
    <w:p w:rsidR="00CC27AB" w:rsidRDefault="00CC27AB" w:rsidP="00890AAD">
      <w:r>
        <w:continuationSeparator/>
      </w:r>
    </w:p>
  </w:footnote>
  <w:footnote w:type="continuationNotice" w:id="1">
    <w:p w:rsidR="00CC27AB" w:rsidRDefault="00CC27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23"/>
  </w:num>
  <w:num w:numId="8">
    <w:abstractNumId w:val="3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3"/>
  </w:num>
  <w:num w:numId="14">
    <w:abstractNumId w:val="21"/>
  </w:num>
  <w:num w:numId="15">
    <w:abstractNumId w:val="16"/>
  </w:num>
  <w:num w:numId="16">
    <w:abstractNumId w:val="12"/>
  </w:num>
  <w:num w:numId="17">
    <w:abstractNumId w:val="2"/>
  </w:num>
  <w:num w:numId="18">
    <w:abstractNumId w:val="22"/>
  </w:num>
  <w:num w:numId="19">
    <w:abstractNumId w:val="17"/>
  </w:num>
  <w:num w:numId="20">
    <w:abstractNumId w:val="14"/>
  </w:num>
  <w:num w:numId="21">
    <w:abstractNumId w:val="15"/>
  </w:num>
  <w:num w:numId="22">
    <w:abstractNumId w:val="8"/>
  </w:num>
  <w:num w:numId="23">
    <w:abstractNumId w:val="1"/>
  </w:num>
  <w:num w:numId="24">
    <w:abstractNumId w:val="1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C493A"/>
    <w:rsid w:val="00000734"/>
    <w:rsid w:val="00005A02"/>
    <w:rsid w:val="0000697B"/>
    <w:rsid w:val="00021463"/>
    <w:rsid w:val="000317E2"/>
    <w:rsid w:val="00033628"/>
    <w:rsid w:val="000442A5"/>
    <w:rsid w:val="00067A02"/>
    <w:rsid w:val="0008273C"/>
    <w:rsid w:val="00082EB4"/>
    <w:rsid w:val="000853B9"/>
    <w:rsid w:val="000A5EBF"/>
    <w:rsid w:val="000B2307"/>
    <w:rsid w:val="000B31F0"/>
    <w:rsid w:val="000C40F8"/>
    <w:rsid w:val="000D10FD"/>
    <w:rsid w:val="000E46AE"/>
    <w:rsid w:val="00107453"/>
    <w:rsid w:val="0012234B"/>
    <w:rsid w:val="001250A8"/>
    <w:rsid w:val="00127199"/>
    <w:rsid w:val="001345FB"/>
    <w:rsid w:val="00153A71"/>
    <w:rsid w:val="001600DE"/>
    <w:rsid w:val="001769A4"/>
    <w:rsid w:val="001A146F"/>
    <w:rsid w:val="001B4C0A"/>
    <w:rsid w:val="001B59CD"/>
    <w:rsid w:val="001B6220"/>
    <w:rsid w:val="001C2EDC"/>
    <w:rsid w:val="001D4EDF"/>
    <w:rsid w:val="001E3C5F"/>
    <w:rsid w:val="001E426E"/>
    <w:rsid w:val="001F1534"/>
    <w:rsid w:val="00200757"/>
    <w:rsid w:val="00206B6B"/>
    <w:rsid w:val="0021267F"/>
    <w:rsid w:val="00226E2C"/>
    <w:rsid w:val="00240B38"/>
    <w:rsid w:val="00244C5B"/>
    <w:rsid w:val="00254A13"/>
    <w:rsid w:val="00260E3A"/>
    <w:rsid w:val="00263494"/>
    <w:rsid w:val="002640B0"/>
    <w:rsid w:val="0028584F"/>
    <w:rsid w:val="0029416A"/>
    <w:rsid w:val="002950E1"/>
    <w:rsid w:val="00296726"/>
    <w:rsid w:val="0029706F"/>
    <w:rsid w:val="002B4058"/>
    <w:rsid w:val="002C3068"/>
    <w:rsid w:val="002F3F30"/>
    <w:rsid w:val="00304804"/>
    <w:rsid w:val="00325153"/>
    <w:rsid w:val="00325A28"/>
    <w:rsid w:val="00330AD6"/>
    <w:rsid w:val="00341840"/>
    <w:rsid w:val="003519C2"/>
    <w:rsid w:val="00364060"/>
    <w:rsid w:val="00364BA9"/>
    <w:rsid w:val="00383D43"/>
    <w:rsid w:val="00383D77"/>
    <w:rsid w:val="00384CC4"/>
    <w:rsid w:val="00395982"/>
    <w:rsid w:val="003A1B32"/>
    <w:rsid w:val="003A5CA2"/>
    <w:rsid w:val="003B43C6"/>
    <w:rsid w:val="003B7268"/>
    <w:rsid w:val="003D4FFE"/>
    <w:rsid w:val="003F1A35"/>
    <w:rsid w:val="003F3E4A"/>
    <w:rsid w:val="00414F6B"/>
    <w:rsid w:val="004273A6"/>
    <w:rsid w:val="0043244D"/>
    <w:rsid w:val="00445DB0"/>
    <w:rsid w:val="004579C5"/>
    <w:rsid w:val="0047126B"/>
    <w:rsid w:val="004766FD"/>
    <w:rsid w:val="00493A6C"/>
    <w:rsid w:val="004B108C"/>
    <w:rsid w:val="004C4E3A"/>
    <w:rsid w:val="004E0079"/>
    <w:rsid w:val="004E4552"/>
    <w:rsid w:val="004E4D89"/>
    <w:rsid w:val="004F208B"/>
    <w:rsid w:val="004F2BCF"/>
    <w:rsid w:val="005023FF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230F7"/>
    <w:rsid w:val="0062396A"/>
    <w:rsid w:val="00680AE4"/>
    <w:rsid w:val="00682B57"/>
    <w:rsid w:val="00682EE8"/>
    <w:rsid w:val="00687C35"/>
    <w:rsid w:val="00692DF0"/>
    <w:rsid w:val="00693C92"/>
    <w:rsid w:val="00695A0F"/>
    <w:rsid w:val="006E670A"/>
    <w:rsid w:val="006E772E"/>
    <w:rsid w:val="006F6132"/>
    <w:rsid w:val="00703241"/>
    <w:rsid w:val="0070537C"/>
    <w:rsid w:val="00706B6D"/>
    <w:rsid w:val="007149A5"/>
    <w:rsid w:val="00723553"/>
    <w:rsid w:val="00725AFA"/>
    <w:rsid w:val="00733683"/>
    <w:rsid w:val="0073765F"/>
    <w:rsid w:val="00782660"/>
    <w:rsid w:val="00790A43"/>
    <w:rsid w:val="00791698"/>
    <w:rsid w:val="00793AC6"/>
    <w:rsid w:val="00795961"/>
    <w:rsid w:val="007C62A2"/>
    <w:rsid w:val="007C66F4"/>
    <w:rsid w:val="007C6A0D"/>
    <w:rsid w:val="007D28DD"/>
    <w:rsid w:val="007D7872"/>
    <w:rsid w:val="007D7C77"/>
    <w:rsid w:val="007E09A1"/>
    <w:rsid w:val="007E2B7C"/>
    <w:rsid w:val="008050DB"/>
    <w:rsid w:val="00827D32"/>
    <w:rsid w:val="00831D14"/>
    <w:rsid w:val="0083364A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4232"/>
    <w:rsid w:val="008818D0"/>
    <w:rsid w:val="008859FB"/>
    <w:rsid w:val="00890945"/>
    <w:rsid w:val="00890AAD"/>
    <w:rsid w:val="008A3CFF"/>
    <w:rsid w:val="008A6117"/>
    <w:rsid w:val="008A72EA"/>
    <w:rsid w:val="008A7442"/>
    <w:rsid w:val="008C297A"/>
    <w:rsid w:val="008C433D"/>
    <w:rsid w:val="008C5B6F"/>
    <w:rsid w:val="008D174A"/>
    <w:rsid w:val="008D613F"/>
    <w:rsid w:val="008E6BD9"/>
    <w:rsid w:val="00914472"/>
    <w:rsid w:val="00914E8C"/>
    <w:rsid w:val="00937059"/>
    <w:rsid w:val="00940303"/>
    <w:rsid w:val="0096124C"/>
    <w:rsid w:val="00967338"/>
    <w:rsid w:val="00973181"/>
    <w:rsid w:val="00983653"/>
    <w:rsid w:val="00987217"/>
    <w:rsid w:val="00987D3C"/>
    <w:rsid w:val="009A01A9"/>
    <w:rsid w:val="009A2833"/>
    <w:rsid w:val="009A293A"/>
    <w:rsid w:val="009B0677"/>
    <w:rsid w:val="009B1496"/>
    <w:rsid w:val="009C16EA"/>
    <w:rsid w:val="009C493A"/>
    <w:rsid w:val="009C7430"/>
    <w:rsid w:val="009D276B"/>
    <w:rsid w:val="009E4D4C"/>
    <w:rsid w:val="009E60B4"/>
    <w:rsid w:val="009E61AE"/>
    <w:rsid w:val="00A034C3"/>
    <w:rsid w:val="00A12CF7"/>
    <w:rsid w:val="00A16BF3"/>
    <w:rsid w:val="00A2050B"/>
    <w:rsid w:val="00A30F91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AF1EE5"/>
    <w:rsid w:val="00B041CE"/>
    <w:rsid w:val="00B102E6"/>
    <w:rsid w:val="00B4580D"/>
    <w:rsid w:val="00B62326"/>
    <w:rsid w:val="00B6452E"/>
    <w:rsid w:val="00B748C5"/>
    <w:rsid w:val="00B75CC5"/>
    <w:rsid w:val="00B813D4"/>
    <w:rsid w:val="00BA502D"/>
    <w:rsid w:val="00BA6ACC"/>
    <w:rsid w:val="00BC2CEB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6137C"/>
    <w:rsid w:val="00C64670"/>
    <w:rsid w:val="00C6497A"/>
    <w:rsid w:val="00C755EB"/>
    <w:rsid w:val="00C9433F"/>
    <w:rsid w:val="00C9755D"/>
    <w:rsid w:val="00C97D51"/>
    <w:rsid w:val="00CA1B60"/>
    <w:rsid w:val="00CC27AB"/>
    <w:rsid w:val="00CC73AF"/>
    <w:rsid w:val="00CC7D1A"/>
    <w:rsid w:val="00CD0060"/>
    <w:rsid w:val="00CE2B23"/>
    <w:rsid w:val="00CE7813"/>
    <w:rsid w:val="00D01CBD"/>
    <w:rsid w:val="00D0611B"/>
    <w:rsid w:val="00D1365E"/>
    <w:rsid w:val="00D33E4C"/>
    <w:rsid w:val="00D37BD4"/>
    <w:rsid w:val="00D40C05"/>
    <w:rsid w:val="00D56280"/>
    <w:rsid w:val="00D57C45"/>
    <w:rsid w:val="00D65E34"/>
    <w:rsid w:val="00D953F0"/>
    <w:rsid w:val="00D9783F"/>
    <w:rsid w:val="00DA3564"/>
    <w:rsid w:val="00DD70A2"/>
    <w:rsid w:val="00DE6848"/>
    <w:rsid w:val="00DF4E33"/>
    <w:rsid w:val="00E02A90"/>
    <w:rsid w:val="00E078F8"/>
    <w:rsid w:val="00E10BCA"/>
    <w:rsid w:val="00E120F8"/>
    <w:rsid w:val="00E15E56"/>
    <w:rsid w:val="00E25068"/>
    <w:rsid w:val="00E3199A"/>
    <w:rsid w:val="00E32818"/>
    <w:rsid w:val="00E55534"/>
    <w:rsid w:val="00E63644"/>
    <w:rsid w:val="00E6763E"/>
    <w:rsid w:val="00E67D4C"/>
    <w:rsid w:val="00E9618A"/>
    <w:rsid w:val="00E964ED"/>
    <w:rsid w:val="00EB195F"/>
    <w:rsid w:val="00EB3849"/>
    <w:rsid w:val="00EC2CFC"/>
    <w:rsid w:val="00EC4373"/>
    <w:rsid w:val="00EC4AC0"/>
    <w:rsid w:val="00EC70D6"/>
    <w:rsid w:val="00EE18D7"/>
    <w:rsid w:val="00EE1F5B"/>
    <w:rsid w:val="00EE59AB"/>
    <w:rsid w:val="00EF6486"/>
    <w:rsid w:val="00EF68F0"/>
    <w:rsid w:val="00F11F6B"/>
    <w:rsid w:val="00F14D25"/>
    <w:rsid w:val="00F41CDD"/>
    <w:rsid w:val="00F47459"/>
    <w:rsid w:val="00F544DC"/>
    <w:rsid w:val="00F61CDA"/>
    <w:rsid w:val="00F70A35"/>
    <w:rsid w:val="00F7201C"/>
    <w:rsid w:val="00F7278C"/>
    <w:rsid w:val="00F75A35"/>
    <w:rsid w:val="00F82298"/>
    <w:rsid w:val="00F8381B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987217"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87217"/>
  </w:style>
  <w:style w:type="paragraph" w:styleId="Szvegtrzsbehzssal">
    <w:name w:val="Body Text Indent"/>
    <w:basedOn w:val="Norml"/>
    <w:rsid w:val="00987217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hyperlink" Target="http://unideb.hu/portal/sites/default/files/szabalyzatok/TVSZ_150625.pdf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33E72-0E61-4DB6-AC50-FAF8E50C31C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BCAC794-3152-4EAE-A30B-EDB74C33B4C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B3A188F-F378-4895-A904-43FD3828CA7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67A7930-F9A0-4E69-B228-9641C635E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0DF95-2A15-4DD7-AA48-0AF60003A9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A734C3-DCE4-431A-92C3-BC0942F623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24F6E-615F-4C7F-91E8-FDD7508CA8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F3FC33-F4EB-49EE-BF67-1475910692E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D60E17F-A589-4399-AFAE-BB3E89EF4BC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18D9B7D-0711-4C80-91BD-A43A5602062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FA31844-8BF8-4AD9-8ED5-79C22C59920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BB5E566-28A0-4D2A-8758-D951FF32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7130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user</cp:lastModifiedBy>
  <cp:revision>2</cp:revision>
  <cp:lastPrinted>2015-11-03T08:16:00Z</cp:lastPrinted>
  <dcterms:created xsi:type="dcterms:W3CDTF">2020-05-19T14:50:00Z</dcterms:created>
  <dcterms:modified xsi:type="dcterms:W3CDTF">2020-05-19T14:50:00Z</dcterms:modified>
</cp:coreProperties>
</file>